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1A1D" w14:textId="5E4B2E8A" w:rsidR="00B22545" w:rsidRDefault="00B22545" w:rsidP="00B2254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Obec Vyšní Lhoty, Vyšní Lhoty 244, 739 51 Dobrá, IČ 00577014</w:t>
      </w:r>
    </w:p>
    <w:p w14:paraId="6044B3A8" w14:textId="77777777" w:rsidR="00B22545" w:rsidRDefault="00B22545" w:rsidP="00B22545"/>
    <w:p w14:paraId="46AD2E2A" w14:textId="77777777" w:rsidR="00B22545" w:rsidRDefault="00B22545" w:rsidP="00B22545"/>
    <w:p w14:paraId="7CD0DDF1" w14:textId="77777777" w:rsidR="00B22545" w:rsidRDefault="00B22545" w:rsidP="00B22545"/>
    <w:p w14:paraId="73DF5AD6" w14:textId="77777777" w:rsidR="00B22545" w:rsidRDefault="00B22545" w:rsidP="00B22545"/>
    <w:p w14:paraId="5AACC059" w14:textId="77777777" w:rsidR="00B22545" w:rsidRDefault="00B22545" w:rsidP="00B2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B050"/>
          <w:sz w:val="16"/>
          <w:szCs w:val="16"/>
        </w:rPr>
      </w:pPr>
    </w:p>
    <w:p w14:paraId="305BF2DF" w14:textId="77777777" w:rsidR="00B22545" w:rsidRDefault="00B22545" w:rsidP="00B2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B050"/>
          <w:sz w:val="80"/>
          <w:szCs w:val="80"/>
        </w:rPr>
      </w:pPr>
      <w:r>
        <w:rPr>
          <w:b/>
          <w:color w:val="00B050"/>
          <w:sz w:val="80"/>
          <w:szCs w:val="80"/>
        </w:rPr>
        <w:t>Sběrný dvůr Vyšní Lhoty</w:t>
      </w:r>
    </w:p>
    <w:p w14:paraId="52811500" w14:textId="77777777" w:rsidR="00B22545" w:rsidRDefault="00B22545" w:rsidP="00B2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3D0F7F7C" w14:textId="77777777" w:rsidR="00B22545" w:rsidRDefault="00B22545" w:rsidP="00B22545"/>
    <w:p w14:paraId="169A93C3" w14:textId="18AC145B" w:rsidR="00B22545" w:rsidRDefault="00B22545" w:rsidP="00B22545"/>
    <w:p w14:paraId="1C95AE3E" w14:textId="77777777" w:rsidR="00CC08D6" w:rsidRDefault="00CC08D6" w:rsidP="00B22545"/>
    <w:p w14:paraId="43235FE7" w14:textId="77777777" w:rsidR="00B22545" w:rsidRDefault="00B22545" w:rsidP="00B22545">
      <w:pPr>
        <w:jc w:val="center"/>
        <w:rPr>
          <w:sz w:val="44"/>
          <w:szCs w:val="44"/>
        </w:rPr>
      </w:pPr>
      <w:r>
        <w:rPr>
          <w:sz w:val="44"/>
          <w:szCs w:val="44"/>
        </w:rPr>
        <w:t>Služba zdarma pro občany Vyšních Lhot a majitele chat na katastru obce.</w:t>
      </w:r>
    </w:p>
    <w:p w14:paraId="3F23065F" w14:textId="354A496E" w:rsidR="00B22545" w:rsidRDefault="00B22545" w:rsidP="00B22545">
      <w:pPr>
        <w:jc w:val="center"/>
        <w:rPr>
          <w:sz w:val="32"/>
          <w:szCs w:val="32"/>
        </w:rPr>
      </w:pPr>
    </w:p>
    <w:p w14:paraId="7DEFD0AE" w14:textId="4947F7D6" w:rsidR="00CC08D6" w:rsidRDefault="00CC08D6" w:rsidP="00B22545">
      <w:pPr>
        <w:jc w:val="center"/>
        <w:rPr>
          <w:sz w:val="32"/>
          <w:szCs w:val="32"/>
        </w:rPr>
      </w:pPr>
    </w:p>
    <w:p w14:paraId="68FBB377" w14:textId="77777777" w:rsidR="00CC08D6" w:rsidRDefault="00CC08D6" w:rsidP="00B22545">
      <w:pPr>
        <w:jc w:val="center"/>
        <w:rPr>
          <w:sz w:val="32"/>
          <w:szCs w:val="32"/>
        </w:rPr>
      </w:pPr>
    </w:p>
    <w:p w14:paraId="3DB8421A" w14:textId="77777777" w:rsidR="00B22545" w:rsidRPr="008B76BB" w:rsidRDefault="00B22545" w:rsidP="00B22545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8B76BB">
        <w:rPr>
          <w:b/>
          <w:i/>
          <w:color w:val="FF0000"/>
          <w:sz w:val="52"/>
          <w:szCs w:val="52"/>
          <w:u w:val="single"/>
        </w:rPr>
        <w:t>Nelze odevzdávat stavební odpady</w:t>
      </w:r>
      <w:r w:rsidRPr="008B76BB">
        <w:rPr>
          <w:b/>
          <w:i/>
          <w:color w:val="FF0000"/>
          <w:sz w:val="32"/>
          <w:szCs w:val="32"/>
          <w:u w:val="single"/>
        </w:rPr>
        <w:t xml:space="preserve"> kromě dřeva, skla a plastů.</w:t>
      </w:r>
    </w:p>
    <w:p w14:paraId="60CCC63F" w14:textId="77777777" w:rsidR="00B22545" w:rsidRDefault="00B22545" w:rsidP="00B22545"/>
    <w:p w14:paraId="2ADE40D2" w14:textId="7425AD9A" w:rsidR="00B22545" w:rsidRDefault="00B22545" w:rsidP="00B22545"/>
    <w:p w14:paraId="6481D9AA" w14:textId="77777777" w:rsidR="00CC08D6" w:rsidRDefault="00CC08D6" w:rsidP="00B22545"/>
    <w:p w14:paraId="2B697B47" w14:textId="77777777" w:rsidR="00B22545" w:rsidRDefault="00B22545" w:rsidP="00B2254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Provozní doba:</w:t>
      </w:r>
    </w:p>
    <w:p w14:paraId="08AB151C" w14:textId="77777777" w:rsidR="00B22545" w:rsidRDefault="00B22545" w:rsidP="00B22545"/>
    <w:p w14:paraId="26557D22" w14:textId="64883E2D" w:rsidR="00B22545" w:rsidRDefault="00B22545" w:rsidP="00EA7254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rPr>
          <w:rFonts w:ascii="Times New Roman" w:hAnsi="Times New Roman"/>
          <w:sz w:val="36"/>
          <w:szCs w:val="36"/>
        </w:rPr>
      </w:pPr>
    </w:p>
    <w:p w14:paraId="751912AF" w14:textId="01872411" w:rsidR="004F1C13" w:rsidRDefault="004F1C13" w:rsidP="00EA7254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rPr>
          <w:rFonts w:ascii="Times New Roman" w:hAnsi="Times New Roman"/>
          <w:color w:val="00B050"/>
          <w:sz w:val="36"/>
          <w:szCs w:val="36"/>
          <w:u w:val="single"/>
        </w:rPr>
      </w:pPr>
      <w:r>
        <w:rPr>
          <w:rFonts w:ascii="Times New Roman" w:hAnsi="Times New Roman"/>
          <w:b/>
          <w:color w:val="00B050"/>
          <w:sz w:val="36"/>
          <w:szCs w:val="36"/>
          <w:u w:val="single"/>
        </w:rPr>
        <w:t xml:space="preserve">Od </w:t>
      </w:r>
      <w:r w:rsidR="00EA7254">
        <w:rPr>
          <w:rFonts w:ascii="Times New Roman" w:hAnsi="Times New Roman"/>
          <w:b/>
          <w:color w:val="00B050"/>
          <w:sz w:val="36"/>
          <w:szCs w:val="36"/>
          <w:u w:val="single"/>
        </w:rPr>
        <w:t>0</w:t>
      </w:r>
      <w:r>
        <w:rPr>
          <w:rFonts w:ascii="Times New Roman" w:hAnsi="Times New Roman"/>
          <w:b/>
          <w:color w:val="00B050"/>
          <w:sz w:val="36"/>
          <w:szCs w:val="36"/>
          <w:u w:val="single"/>
        </w:rPr>
        <w:t>1.</w:t>
      </w:r>
      <w:r w:rsidR="00A45A3D">
        <w:rPr>
          <w:rFonts w:ascii="Times New Roman" w:hAnsi="Times New Roman"/>
          <w:b/>
          <w:color w:val="00B050"/>
          <w:sz w:val="36"/>
          <w:szCs w:val="36"/>
          <w:u w:val="single"/>
        </w:rPr>
        <w:t>11</w:t>
      </w:r>
      <w:r>
        <w:rPr>
          <w:rFonts w:ascii="Times New Roman" w:hAnsi="Times New Roman"/>
          <w:b/>
          <w:color w:val="00B050"/>
          <w:sz w:val="36"/>
          <w:szCs w:val="36"/>
          <w:u w:val="single"/>
        </w:rPr>
        <w:t>. do 31.</w:t>
      </w:r>
      <w:r w:rsidR="00EA7254">
        <w:rPr>
          <w:rFonts w:ascii="Times New Roman" w:hAnsi="Times New Roman"/>
          <w:b/>
          <w:color w:val="00B050"/>
          <w:sz w:val="36"/>
          <w:szCs w:val="36"/>
          <w:u w:val="single"/>
        </w:rPr>
        <w:t>0</w:t>
      </w:r>
      <w:r>
        <w:rPr>
          <w:rFonts w:ascii="Times New Roman" w:hAnsi="Times New Roman"/>
          <w:b/>
          <w:color w:val="00B050"/>
          <w:sz w:val="36"/>
          <w:szCs w:val="36"/>
          <w:u w:val="single"/>
        </w:rPr>
        <w:t>3</w:t>
      </w:r>
      <w:r w:rsidR="00093C2D">
        <w:rPr>
          <w:rFonts w:ascii="Times New Roman" w:hAnsi="Times New Roman"/>
          <w:b/>
          <w:color w:val="00B050"/>
          <w:sz w:val="36"/>
          <w:szCs w:val="36"/>
          <w:u w:val="single"/>
        </w:rPr>
        <w:t>.</w:t>
      </w:r>
      <w:r>
        <w:rPr>
          <w:rFonts w:ascii="Times New Roman" w:hAnsi="Times New Roman"/>
          <w:color w:val="00B050"/>
          <w:sz w:val="36"/>
          <w:szCs w:val="36"/>
          <w:u w:val="single"/>
        </w:rPr>
        <w:t>:</w:t>
      </w:r>
    </w:p>
    <w:p w14:paraId="5DEEBFF4" w14:textId="24A1A706" w:rsidR="004F1C13" w:rsidRDefault="004F1C13" w:rsidP="00EA7254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každý sudý pátek</w:t>
      </w:r>
      <w:r>
        <w:rPr>
          <w:rFonts w:ascii="Times New Roman" w:hAnsi="Times New Roman"/>
          <w:sz w:val="36"/>
          <w:szCs w:val="36"/>
        </w:rPr>
        <w:t xml:space="preserve"> (den svozu popelnic)       </w:t>
      </w:r>
      <w:r>
        <w:rPr>
          <w:rFonts w:ascii="Times New Roman" w:hAnsi="Times New Roman"/>
          <w:b/>
          <w:sz w:val="36"/>
          <w:szCs w:val="36"/>
        </w:rPr>
        <w:t>8</w:t>
      </w:r>
      <w:r w:rsidR="00EA7254">
        <w:rPr>
          <w:rFonts w:ascii="Times New Roman" w:hAnsi="Times New Roman"/>
          <w:b/>
          <w:sz w:val="36"/>
          <w:szCs w:val="36"/>
        </w:rPr>
        <w:t>:</w:t>
      </w:r>
      <w:r>
        <w:rPr>
          <w:rFonts w:ascii="Times New Roman" w:hAnsi="Times New Roman"/>
          <w:b/>
          <w:sz w:val="36"/>
          <w:szCs w:val="36"/>
        </w:rPr>
        <w:t>00 – 16</w:t>
      </w:r>
      <w:r w:rsidR="00EA7254">
        <w:rPr>
          <w:rFonts w:ascii="Times New Roman" w:hAnsi="Times New Roman"/>
          <w:b/>
          <w:sz w:val="36"/>
          <w:szCs w:val="36"/>
        </w:rPr>
        <w:t>:</w:t>
      </w:r>
      <w:r>
        <w:rPr>
          <w:rFonts w:ascii="Times New Roman" w:hAnsi="Times New Roman"/>
          <w:b/>
          <w:sz w:val="36"/>
          <w:szCs w:val="36"/>
        </w:rPr>
        <w:t>00</w:t>
      </w:r>
      <w:r>
        <w:rPr>
          <w:rFonts w:ascii="Times New Roman" w:hAnsi="Times New Roman"/>
          <w:sz w:val="36"/>
          <w:szCs w:val="36"/>
        </w:rPr>
        <w:t xml:space="preserve"> hod.</w:t>
      </w:r>
    </w:p>
    <w:p w14:paraId="59C62202" w14:textId="61A2F3CF" w:rsidR="00CC08D6" w:rsidRDefault="00CC08D6" w:rsidP="00EA7254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rPr>
          <w:rFonts w:ascii="Times New Roman" w:hAnsi="Times New Roman"/>
          <w:sz w:val="36"/>
          <w:szCs w:val="36"/>
        </w:rPr>
      </w:pPr>
    </w:p>
    <w:p w14:paraId="4370450F" w14:textId="451629C4" w:rsidR="004F1C13" w:rsidRDefault="004F1C13" w:rsidP="00EA7254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rPr>
          <w:rFonts w:ascii="Times New Roman" w:hAnsi="Times New Roman"/>
          <w:sz w:val="36"/>
          <w:szCs w:val="36"/>
        </w:rPr>
      </w:pPr>
    </w:p>
    <w:p w14:paraId="7E4D0B75" w14:textId="77777777" w:rsidR="004F1C13" w:rsidRDefault="004F1C13" w:rsidP="00EA7254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rPr>
          <w:rFonts w:ascii="Times New Roman" w:hAnsi="Times New Roman"/>
          <w:sz w:val="36"/>
          <w:szCs w:val="36"/>
        </w:rPr>
      </w:pPr>
    </w:p>
    <w:p w14:paraId="38AE5067" w14:textId="6E5EC50B" w:rsidR="00B22545" w:rsidRPr="00EA7254" w:rsidRDefault="00B22545" w:rsidP="00EA7254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rPr>
          <w:rFonts w:ascii="Times New Roman" w:hAnsi="Times New Roman"/>
          <w:b/>
          <w:bCs/>
          <w:color w:val="00B050"/>
          <w:sz w:val="36"/>
          <w:szCs w:val="36"/>
          <w:u w:val="single"/>
        </w:rPr>
      </w:pPr>
      <w:r w:rsidRPr="00EA7254">
        <w:rPr>
          <w:rFonts w:ascii="Times New Roman" w:hAnsi="Times New Roman"/>
          <w:b/>
          <w:bCs/>
          <w:color w:val="00B050"/>
          <w:sz w:val="36"/>
          <w:szCs w:val="36"/>
          <w:u w:val="single"/>
        </w:rPr>
        <w:t xml:space="preserve">Od </w:t>
      </w:r>
      <w:r w:rsidR="00EA7254">
        <w:rPr>
          <w:rFonts w:ascii="Times New Roman" w:hAnsi="Times New Roman"/>
          <w:b/>
          <w:bCs/>
          <w:color w:val="00B050"/>
          <w:sz w:val="36"/>
          <w:szCs w:val="36"/>
          <w:u w:val="single"/>
        </w:rPr>
        <w:t>0</w:t>
      </w:r>
      <w:r w:rsidR="004F1C13" w:rsidRPr="00EA7254">
        <w:rPr>
          <w:rFonts w:ascii="Times New Roman" w:hAnsi="Times New Roman"/>
          <w:b/>
          <w:bCs/>
          <w:color w:val="00B050"/>
          <w:sz w:val="36"/>
          <w:szCs w:val="36"/>
          <w:u w:val="single"/>
        </w:rPr>
        <w:t>1.</w:t>
      </w:r>
      <w:r w:rsidR="00EA7254">
        <w:rPr>
          <w:rFonts w:ascii="Times New Roman" w:hAnsi="Times New Roman"/>
          <w:b/>
          <w:bCs/>
          <w:color w:val="00B050"/>
          <w:sz w:val="36"/>
          <w:szCs w:val="36"/>
          <w:u w:val="single"/>
        </w:rPr>
        <w:t>0</w:t>
      </w:r>
      <w:r w:rsidR="004F1C13" w:rsidRPr="00EA7254">
        <w:rPr>
          <w:rFonts w:ascii="Times New Roman" w:hAnsi="Times New Roman"/>
          <w:b/>
          <w:bCs/>
          <w:color w:val="00B050"/>
          <w:sz w:val="36"/>
          <w:szCs w:val="36"/>
          <w:u w:val="single"/>
        </w:rPr>
        <w:t>4</w:t>
      </w:r>
      <w:r w:rsidRPr="00EA7254">
        <w:rPr>
          <w:rFonts w:ascii="Times New Roman" w:hAnsi="Times New Roman"/>
          <w:b/>
          <w:bCs/>
          <w:color w:val="00B050"/>
          <w:sz w:val="36"/>
          <w:szCs w:val="36"/>
          <w:u w:val="single"/>
        </w:rPr>
        <w:t>.</w:t>
      </w:r>
      <w:r w:rsidR="00093C2D" w:rsidRPr="00EA7254">
        <w:rPr>
          <w:rFonts w:ascii="Times New Roman" w:hAnsi="Times New Roman"/>
          <w:b/>
          <w:bCs/>
          <w:color w:val="00B050"/>
          <w:sz w:val="36"/>
          <w:szCs w:val="36"/>
          <w:u w:val="single"/>
        </w:rPr>
        <w:t xml:space="preserve"> </w:t>
      </w:r>
      <w:r w:rsidRPr="00EA7254">
        <w:rPr>
          <w:rFonts w:ascii="Times New Roman" w:hAnsi="Times New Roman"/>
          <w:b/>
          <w:bCs/>
          <w:color w:val="00B050"/>
          <w:sz w:val="36"/>
          <w:szCs w:val="36"/>
          <w:u w:val="single"/>
        </w:rPr>
        <w:t>do 31.10.:</w:t>
      </w:r>
    </w:p>
    <w:p w14:paraId="124F4B19" w14:textId="3CA59381" w:rsidR="00B22545" w:rsidRDefault="00B22545" w:rsidP="00EA7254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každý </w:t>
      </w:r>
      <w:r w:rsidR="00CC08D6">
        <w:rPr>
          <w:rFonts w:ascii="Times New Roman" w:hAnsi="Times New Roman"/>
          <w:b/>
          <w:sz w:val="36"/>
          <w:szCs w:val="36"/>
        </w:rPr>
        <w:t>sudý</w:t>
      </w:r>
      <w:r>
        <w:rPr>
          <w:rFonts w:ascii="Times New Roman" w:hAnsi="Times New Roman"/>
          <w:b/>
          <w:sz w:val="36"/>
          <w:szCs w:val="36"/>
        </w:rPr>
        <w:t xml:space="preserve"> pátek</w:t>
      </w:r>
      <w:r>
        <w:rPr>
          <w:rFonts w:ascii="Times New Roman" w:hAnsi="Times New Roman"/>
          <w:sz w:val="36"/>
          <w:szCs w:val="36"/>
        </w:rPr>
        <w:t xml:space="preserve"> (den svozu popelnic)</w:t>
      </w:r>
      <w:r w:rsidR="00EA7254">
        <w:rPr>
          <w:rFonts w:ascii="Times New Roman" w:hAnsi="Times New Roman"/>
          <w:sz w:val="36"/>
          <w:szCs w:val="36"/>
        </w:rPr>
        <w:tab/>
        <w:t xml:space="preserve"> </w:t>
      </w:r>
      <w:r>
        <w:rPr>
          <w:rFonts w:ascii="Times New Roman" w:hAnsi="Times New Roman"/>
          <w:b/>
          <w:sz w:val="36"/>
          <w:szCs w:val="36"/>
        </w:rPr>
        <w:t>8</w:t>
      </w:r>
      <w:r w:rsidR="00EA7254">
        <w:rPr>
          <w:rFonts w:ascii="Times New Roman" w:hAnsi="Times New Roman"/>
          <w:b/>
          <w:sz w:val="36"/>
          <w:szCs w:val="36"/>
        </w:rPr>
        <w:t>:</w:t>
      </w:r>
      <w:r>
        <w:rPr>
          <w:rFonts w:ascii="Times New Roman" w:hAnsi="Times New Roman"/>
          <w:b/>
          <w:sz w:val="36"/>
          <w:szCs w:val="36"/>
        </w:rPr>
        <w:t>00 – 16</w:t>
      </w:r>
      <w:r w:rsidR="00EA7254">
        <w:rPr>
          <w:rFonts w:ascii="Times New Roman" w:hAnsi="Times New Roman"/>
          <w:b/>
          <w:sz w:val="36"/>
          <w:szCs w:val="36"/>
        </w:rPr>
        <w:t>:</w:t>
      </w:r>
      <w:r>
        <w:rPr>
          <w:rFonts w:ascii="Times New Roman" w:hAnsi="Times New Roman"/>
          <w:b/>
          <w:sz w:val="36"/>
          <w:szCs w:val="36"/>
        </w:rPr>
        <w:t>00</w:t>
      </w:r>
      <w:r>
        <w:rPr>
          <w:rFonts w:ascii="Times New Roman" w:hAnsi="Times New Roman"/>
          <w:sz w:val="36"/>
          <w:szCs w:val="36"/>
        </w:rPr>
        <w:t xml:space="preserve"> hod.</w:t>
      </w:r>
    </w:p>
    <w:p w14:paraId="0700C318" w14:textId="3B980731" w:rsidR="00B22545" w:rsidRDefault="00B22545" w:rsidP="00EA7254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každá </w:t>
      </w:r>
      <w:r w:rsidR="00CC08D6">
        <w:rPr>
          <w:rFonts w:ascii="Times New Roman" w:hAnsi="Times New Roman"/>
          <w:b/>
          <w:sz w:val="36"/>
          <w:szCs w:val="36"/>
        </w:rPr>
        <w:t>sudá</w:t>
      </w:r>
      <w:r>
        <w:rPr>
          <w:rFonts w:ascii="Times New Roman" w:hAnsi="Times New Roman"/>
          <w:b/>
          <w:sz w:val="36"/>
          <w:szCs w:val="36"/>
        </w:rPr>
        <w:t xml:space="preserve"> sobota</w:t>
      </w:r>
      <w:r>
        <w:rPr>
          <w:rFonts w:ascii="Times New Roman" w:hAnsi="Times New Roman"/>
          <w:sz w:val="36"/>
          <w:szCs w:val="36"/>
        </w:rPr>
        <w:t xml:space="preserve"> (den po svozu popelnic) </w:t>
      </w:r>
      <w:r>
        <w:rPr>
          <w:rFonts w:ascii="Times New Roman" w:hAnsi="Times New Roman"/>
          <w:b/>
          <w:sz w:val="36"/>
          <w:szCs w:val="36"/>
        </w:rPr>
        <w:t>8</w:t>
      </w:r>
      <w:r w:rsidR="00EA7254">
        <w:rPr>
          <w:rFonts w:ascii="Times New Roman" w:hAnsi="Times New Roman"/>
          <w:b/>
          <w:sz w:val="36"/>
          <w:szCs w:val="36"/>
        </w:rPr>
        <w:t>:</w:t>
      </w:r>
      <w:r>
        <w:rPr>
          <w:rFonts w:ascii="Times New Roman" w:hAnsi="Times New Roman"/>
          <w:b/>
          <w:sz w:val="36"/>
          <w:szCs w:val="36"/>
        </w:rPr>
        <w:t>00 – 11</w:t>
      </w:r>
      <w:r w:rsidR="00EA7254">
        <w:rPr>
          <w:rFonts w:ascii="Times New Roman" w:hAnsi="Times New Roman"/>
          <w:b/>
          <w:sz w:val="36"/>
          <w:szCs w:val="36"/>
        </w:rPr>
        <w:t>:</w:t>
      </w:r>
      <w:r>
        <w:rPr>
          <w:rFonts w:ascii="Times New Roman" w:hAnsi="Times New Roman"/>
          <w:b/>
          <w:sz w:val="36"/>
          <w:szCs w:val="36"/>
        </w:rPr>
        <w:t>00</w:t>
      </w:r>
      <w:r>
        <w:rPr>
          <w:rFonts w:ascii="Times New Roman" w:hAnsi="Times New Roman"/>
          <w:sz w:val="36"/>
          <w:szCs w:val="36"/>
        </w:rPr>
        <w:t xml:space="preserve"> hod.</w:t>
      </w:r>
    </w:p>
    <w:p w14:paraId="16A0EA6D" w14:textId="2B46E190" w:rsidR="00CC08D6" w:rsidRDefault="00CC08D6" w:rsidP="00EA7254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14:paraId="51432BB4" w14:textId="77777777" w:rsidR="00CC08D6" w:rsidRDefault="00CC08D6" w:rsidP="00EA7254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rPr>
          <w:rFonts w:ascii="Times New Roman" w:hAnsi="Times New Roman"/>
          <w:sz w:val="36"/>
          <w:szCs w:val="36"/>
        </w:rPr>
      </w:pPr>
    </w:p>
    <w:p w14:paraId="0FBAA9CB" w14:textId="77777777" w:rsidR="00B22545" w:rsidRDefault="00B22545" w:rsidP="00B22545">
      <w:pPr>
        <w:rPr>
          <w:sz w:val="32"/>
          <w:szCs w:val="32"/>
        </w:rPr>
      </w:pPr>
    </w:p>
    <w:p w14:paraId="5F5116CC" w14:textId="77777777" w:rsidR="00B22545" w:rsidRDefault="00B22545" w:rsidP="00B22545">
      <w:pPr>
        <w:rPr>
          <w:b/>
          <w:color w:val="C00000"/>
          <w:sz w:val="32"/>
          <w:szCs w:val="32"/>
          <w:u w:val="single"/>
        </w:rPr>
      </w:pPr>
    </w:p>
    <w:p w14:paraId="44E46826" w14:textId="77777777" w:rsidR="00B22545" w:rsidRDefault="00B22545" w:rsidP="00B22545">
      <w:pPr>
        <w:pStyle w:val="Nadpis2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lastRenderedPageBreak/>
        <w:t>Seznam přijímaných odpadů</w:t>
      </w:r>
    </w:p>
    <w:tbl>
      <w:tblPr>
        <w:tblW w:w="507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875"/>
        <w:gridCol w:w="7269"/>
      </w:tblGrid>
      <w:tr w:rsidR="00B22545" w14:paraId="263B623B" w14:textId="77777777" w:rsidTr="00407514">
        <w:trPr>
          <w:cantSplit/>
          <w:trHeight w:val="850"/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640F" w14:textId="481B2643" w:rsidR="00B22545" w:rsidRDefault="00407514" w:rsidP="00407514">
            <w:pPr>
              <w:jc w:val="center"/>
              <w:rPr>
                <w:b/>
                <w:sz w:val="22"/>
                <w:szCs w:val="22"/>
              </w:rPr>
            </w:pPr>
            <w:r w:rsidRPr="00407514">
              <w:rPr>
                <w:b/>
                <w:sz w:val="18"/>
                <w:szCs w:val="14"/>
              </w:rPr>
              <w:t>Katalogové číslo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7364B" w14:textId="4C4DA16D" w:rsidR="00B22545" w:rsidRDefault="00407514" w:rsidP="00407514">
            <w:pPr>
              <w:jc w:val="center"/>
              <w:rPr>
                <w:b/>
                <w:sz w:val="22"/>
                <w:szCs w:val="22"/>
              </w:rPr>
            </w:pPr>
            <w:r w:rsidRPr="00407514">
              <w:rPr>
                <w:b/>
                <w:sz w:val="20"/>
                <w:szCs w:val="16"/>
              </w:rPr>
              <w:t>K</w:t>
            </w:r>
            <w:r w:rsidR="00B22545" w:rsidRPr="00407514">
              <w:rPr>
                <w:b/>
                <w:sz w:val="20"/>
                <w:szCs w:val="16"/>
              </w:rPr>
              <w:t>ategorie</w:t>
            </w:r>
            <w:r w:rsidRPr="00407514">
              <w:rPr>
                <w:b/>
                <w:sz w:val="20"/>
                <w:szCs w:val="16"/>
              </w:rPr>
              <w:t xml:space="preserve"> odpadu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AA07C" w14:textId="017903BD" w:rsidR="00B22545" w:rsidRDefault="004075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</w:t>
            </w:r>
            <w:r w:rsidR="00B22545">
              <w:rPr>
                <w:b/>
              </w:rPr>
              <w:t>ázev</w:t>
            </w:r>
          </w:p>
        </w:tc>
      </w:tr>
      <w:tr w:rsidR="00B22545" w14:paraId="74DBE319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3937" w14:textId="77777777" w:rsidR="00B22545" w:rsidRDefault="00B22545">
            <w:pPr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08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3CD45" w14:textId="77777777" w:rsidR="00B22545" w:rsidRDefault="00B22545">
            <w:pPr>
              <w:jc w:val="center"/>
              <w:rPr>
                <w:b/>
                <w:szCs w:val="24"/>
              </w:rPr>
            </w:pP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6A52F" w14:textId="77777777" w:rsidR="00B22545" w:rsidRDefault="00B22545">
            <w:pPr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Odpady z výroby, zpracování, distribuce a používání nátěrových hmot (barev, laků a smaltů), lepidel, těsnicích materiálů a tiskařských barev</w:t>
            </w:r>
          </w:p>
        </w:tc>
      </w:tr>
      <w:tr w:rsidR="00B22545" w14:paraId="083FFD77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42CEB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08 01 11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C1081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1C99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Odpadní barvy a laky obsahující organická rozpouštědla nebo jiné nebezpečné látky</w:t>
            </w:r>
          </w:p>
        </w:tc>
      </w:tr>
      <w:tr w:rsidR="00B22545" w14:paraId="532B3977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B7694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08 01 17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D604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F57E1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Odpady z odstraňování barev nebo laků obsahujících organická rozpouštědla nebo jiné nebezpečné látky</w:t>
            </w:r>
          </w:p>
        </w:tc>
      </w:tr>
      <w:tr w:rsidR="00B22545" w14:paraId="1613F2FF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86532" w14:textId="77777777" w:rsidR="00B22545" w:rsidRDefault="00B22545">
            <w:pPr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EF645" w14:textId="77777777" w:rsidR="00B22545" w:rsidRDefault="00B22545">
            <w:pPr>
              <w:jc w:val="center"/>
              <w:rPr>
                <w:b/>
                <w:szCs w:val="24"/>
              </w:rPr>
            </w:pP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9D5F" w14:textId="77777777" w:rsidR="00B22545" w:rsidRDefault="00B22545">
            <w:pPr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Odpady olejů a odpady kapalných paliv </w:t>
            </w:r>
          </w:p>
        </w:tc>
      </w:tr>
      <w:tr w:rsidR="00B22545" w14:paraId="73AD12BA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DDDEE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13 02 08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BD44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B051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Motorové, převodové a mazací oleje</w:t>
            </w:r>
          </w:p>
        </w:tc>
      </w:tr>
      <w:tr w:rsidR="00B22545" w14:paraId="322FBDCE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45AC9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13 07 03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BC8C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CED12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Paliva (včetně směsí)</w:t>
            </w:r>
          </w:p>
        </w:tc>
      </w:tr>
      <w:tr w:rsidR="00B22545" w14:paraId="2A397C0E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161BF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13 08 02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DB64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060AD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Jiné emulze</w:t>
            </w:r>
          </w:p>
        </w:tc>
      </w:tr>
      <w:tr w:rsidR="00B22545" w14:paraId="3DF7836D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8E931" w14:textId="77777777" w:rsidR="00B22545" w:rsidRDefault="00B22545">
            <w:pPr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70146" w14:textId="77777777" w:rsidR="00B22545" w:rsidRDefault="00B22545">
            <w:pPr>
              <w:jc w:val="center"/>
              <w:rPr>
                <w:b/>
                <w:szCs w:val="24"/>
              </w:rPr>
            </w:pP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8B9AB" w14:textId="77777777" w:rsidR="00B22545" w:rsidRDefault="00B22545">
            <w:pPr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Odpadní obaly</w:t>
            </w:r>
          </w:p>
        </w:tc>
      </w:tr>
      <w:tr w:rsidR="00B22545" w14:paraId="7C1752BA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9D02E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15 01 01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44E8C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648E5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Papírové a lepenkové obaly</w:t>
            </w:r>
          </w:p>
        </w:tc>
      </w:tr>
      <w:tr w:rsidR="00B22545" w14:paraId="38D0C689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DAC19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15 01 02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FFEBE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C99B0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Plastové obaly</w:t>
            </w:r>
          </w:p>
        </w:tc>
      </w:tr>
      <w:tr w:rsidR="00B22545" w14:paraId="1142A594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D4831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15 01 07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75225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7472E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Skleněné obaly</w:t>
            </w:r>
          </w:p>
        </w:tc>
      </w:tr>
      <w:tr w:rsidR="00B22545" w14:paraId="5F654A17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6C79A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15 01 10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4388E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AA914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Obaly obsahující zbytky nebezpečných látek nebo obaly těmito látkami znečištěné</w:t>
            </w:r>
          </w:p>
        </w:tc>
      </w:tr>
      <w:tr w:rsidR="00B22545" w14:paraId="3B5F7AC8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84ECA" w14:textId="77777777" w:rsidR="00B22545" w:rsidRDefault="00B22545">
            <w:pPr>
              <w:ind w:left="57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  <w:highlight w:val="yellow"/>
              </w:rPr>
              <w:t>17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36D94" w14:textId="77777777" w:rsidR="00B22545" w:rsidRDefault="00B22545">
            <w:pPr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FAA92" w14:textId="77777777" w:rsidR="00B22545" w:rsidRDefault="00B22545">
            <w:pPr>
              <w:ind w:left="57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  <w:highlight w:val="yellow"/>
              </w:rPr>
              <w:t xml:space="preserve">Stavební a demoliční odpady </w:t>
            </w:r>
          </w:p>
        </w:tc>
      </w:tr>
      <w:tr w:rsidR="00B22545" w14:paraId="6F903B0E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61908" w14:textId="77777777" w:rsidR="00B22545" w:rsidRDefault="00B22545">
            <w:pPr>
              <w:ind w:left="57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17 02 01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B2198" w14:textId="77777777" w:rsidR="00B22545" w:rsidRDefault="00B22545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4AE51" w14:textId="77777777" w:rsidR="00B22545" w:rsidRDefault="00B22545">
            <w:pPr>
              <w:ind w:left="57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Dřevo</w:t>
            </w:r>
          </w:p>
        </w:tc>
      </w:tr>
      <w:tr w:rsidR="00B22545" w14:paraId="3212D75F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67BEE" w14:textId="77777777" w:rsidR="00B22545" w:rsidRDefault="00B22545">
            <w:pPr>
              <w:ind w:left="57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17 02 02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D060B" w14:textId="77777777" w:rsidR="00B22545" w:rsidRDefault="00B22545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DB0C1" w14:textId="77777777" w:rsidR="00B22545" w:rsidRDefault="00B22545">
            <w:pPr>
              <w:ind w:left="57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Sklo</w:t>
            </w:r>
          </w:p>
        </w:tc>
      </w:tr>
      <w:tr w:rsidR="00B22545" w14:paraId="30D38DAD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D29B6" w14:textId="77777777" w:rsidR="00B22545" w:rsidRDefault="00B22545">
            <w:pPr>
              <w:ind w:left="57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17 02 03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5E890" w14:textId="77777777" w:rsidR="00B22545" w:rsidRDefault="00B22545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78DB2" w14:textId="77777777" w:rsidR="00B22545" w:rsidRDefault="00B22545">
            <w:pPr>
              <w:ind w:left="57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Plasty</w:t>
            </w:r>
          </w:p>
        </w:tc>
      </w:tr>
      <w:tr w:rsidR="00B22545" w14:paraId="401119B5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EFF8A" w14:textId="77777777" w:rsidR="00B22545" w:rsidRDefault="00B22545">
            <w:pPr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E14DE" w14:textId="77777777" w:rsidR="00B22545" w:rsidRDefault="00B22545">
            <w:pPr>
              <w:jc w:val="center"/>
              <w:rPr>
                <w:b/>
                <w:szCs w:val="24"/>
              </w:rPr>
            </w:pP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36A49" w14:textId="77777777" w:rsidR="00B22545" w:rsidRDefault="00B22545">
            <w:pPr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Komunální odpady (odpady z domácností a podobné živnostenské, průmyslové odpady a odpady z úřadů) včetně složek z odděleného sběru</w:t>
            </w:r>
          </w:p>
        </w:tc>
      </w:tr>
      <w:tr w:rsidR="00B22545" w14:paraId="3CF6D450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0E84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20 01 01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CF04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D067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Papír a lepenka</w:t>
            </w:r>
          </w:p>
        </w:tc>
      </w:tr>
      <w:tr w:rsidR="00B22545" w14:paraId="7B0DB539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BD32F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20 01 02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18EE9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45C82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Sklo</w:t>
            </w:r>
          </w:p>
        </w:tc>
      </w:tr>
      <w:tr w:rsidR="00B22545" w14:paraId="4A97D86D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E4F48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20 01 11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4557F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0C8E5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Textilní materiály</w:t>
            </w:r>
          </w:p>
        </w:tc>
      </w:tr>
      <w:tr w:rsidR="00B22545" w14:paraId="1E6C62CD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6A244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20 01 13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BEE49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1295C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Rozpouštědla</w:t>
            </w:r>
          </w:p>
        </w:tc>
      </w:tr>
      <w:tr w:rsidR="00B22545" w14:paraId="217DDDE7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704AD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20 01 21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2F25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9787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Zářivky a jiný odpad obsahující rtuť</w:t>
            </w:r>
          </w:p>
        </w:tc>
      </w:tr>
      <w:tr w:rsidR="00B22545" w14:paraId="0A220B85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6A1CF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20 01 27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A7990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64A6E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Barvy, tiskařské barvy, lepidla a pryskyřice obsahující nebezpečné látky</w:t>
            </w:r>
          </w:p>
        </w:tc>
      </w:tr>
      <w:tr w:rsidR="00B22545" w14:paraId="758624FB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0B193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20 01 28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94074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52C5" w14:textId="2CA5B7A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Barvy, tiskařské barvy, lepidla a pryskyřice neuvedené pod číslem 200127</w:t>
            </w:r>
          </w:p>
        </w:tc>
      </w:tr>
      <w:tr w:rsidR="00407514" w14:paraId="6E4AF01E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4EF9B" w14:textId="01FF8663" w:rsidR="00407514" w:rsidRDefault="00407514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20 01 29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8EF16" w14:textId="42D33352" w:rsidR="00407514" w:rsidRDefault="004075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920C4" w14:textId="2D587EDA" w:rsidR="00407514" w:rsidRDefault="00407514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Detergenty obsahující nebezpečné látky</w:t>
            </w:r>
          </w:p>
        </w:tc>
      </w:tr>
      <w:tr w:rsidR="00B22545" w14:paraId="15B9BBBA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5B416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20 01 32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A700F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9AE8A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Nepoužitelná léčiva</w:t>
            </w:r>
          </w:p>
        </w:tc>
      </w:tr>
      <w:tr w:rsidR="00B22545" w14:paraId="652E58E9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38F03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20 01 33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221A9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21362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Baterie a akumulátory</w:t>
            </w:r>
          </w:p>
        </w:tc>
      </w:tr>
      <w:tr w:rsidR="00B22545" w14:paraId="27D36817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5D955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20 01 35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F60ED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65624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Vyřazené elektrické a elektronické zařízení</w:t>
            </w:r>
          </w:p>
        </w:tc>
      </w:tr>
      <w:tr w:rsidR="00B22545" w14:paraId="2378D6D8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CF8FE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20 01 36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922C8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82BE5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Vyřazené elektrické a elektronické zařízení</w:t>
            </w:r>
          </w:p>
        </w:tc>
      </w:tr>
      <w:tr w:rsidR="00B22545" w14:paraId="21AA5354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6F076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20 01 37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3D075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1006D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Dřevo obsahující nebezpečné látky</w:t>
            </w:r>
          </w:p>
        </w:tc>
      </w:tr>
      <w:tr w:rsidR="00B22545" w14:paraId="28E6B34B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B8F91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20 01 38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5D2E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68DB1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Dřevo neuvedené pod číslem 20 01 37</w:t>
            </w:r>
          </w:p>
        </w:tc>
      </w:tr>
      <w:tr w:rsidR="00B22545" w14:paraId="6BFA6CF1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FE9E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20 01 39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CB9FA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7B012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Plasty</w:t>
            </w:r>
          </w:p>
        </w:tc>
      </w:tr>
      <w:tr w:rsidR="00407514" w14:paraId="42B66BEE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7C1E6" w14:textId="23B0A1DC" w:rsidR="00407514" w:rsidRDefault="00407514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20 01 40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639CB" w14:textId="4A3E3A61" w:rsidR="00407514" w:rsidRDefault="004075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40527" w14:textId="45DE3C88" w:rsidR="00407514" w:rsidRDefault="00407514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Kovy</w:t>
            </w:r>
          </w:p>
        </w:tc>
      </w:tr>
      <w:tr w:rsidR="00B22545" w14:paraId="0F119E61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2418E" w14:textId="07331566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 xml:space="preserve">20 02 </w:t>
            </w:r>
            <w:r w:rsidR="00407514">
              <w:rPr>
                <w:szCs w:val="24"/>
              </w:rPr>
              <w:t>01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9C90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7E7BB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Biologicky rozložitelný odpad</w:t>
            </w:r>
          </w:p>
        </w:tc>
      </w:tr>
      <w:tr w:rsidR="00B22545" w14:paraId="336E390F" w14:textId="77777777" w:rsidTr="00B22545">
        <w:trPr>
          <w:tblCellSpacing w:w="0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5A764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20 03 07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36419" w14:textId="77777777" w:rsidR="00B22545" w:rsidRDefault="00B225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3D279" w14:textId="77777777" w:rsidR="00B22545" w:rsidRDefault="00B22545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Objemný odpad</w:t>
            </w:r>
          </w:p>
        </w:tc>
      </w:tr>
    </w:tbl>
    <w:p w14:paraId="268FCAC5" w14:textId="77777777" w:rsidR="00B22545" w:rsidRDefault="00B22545" w:rsidP="00CC08D6">
      <w:pPr>
        <w:rPr>
          <w:rFonts w:ascii="Calibri" w:hAnsi="Calibri"/>
          <w:sz w:val="22"/>
          <w:szCs w:val="22"/>
          <w:lang w:eastAsia="en-US"/>
        </w:rPr>
      </w:pPr>
    </w:p>
    <w:sectPr w:rsidR="00B22545" w:rsidSect="00325C9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45"/>
    <w:rsid w:val="00093C2D"/>
    <w:rsid w:val="00325C93"/>
    <w:rsid w:val="003564D8"/>
    <w:rsid w:val="00407514"/>
    <w:rsid w:val="004F1C13"/>
    <w:rsid w:val="00514510"/>
    <w:rsid w:val="007B47BF"/>
    <w:rsid w:val="008B76BB"/>
    <w:rsid w:val="00A45A3D"/>
    <w:rsid w:val="00B22545"/>
    <w:rsid w:val="00C40371"/>
    <w:rsid w:val="00CC08D6"/>
    <w:rsid w:val="00E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B483"/>
  <w15:chartTrackingRefBased/>
  <w15:docId w15:val="{C08AF163-10D5-418D-BF5E-E1A68A4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5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2545"/>
    <w:pPr>
      <w:keepNext/>
      <w:tabs>
        <w:tab w:val="left" w:pos="2410"/>
      </w:tabs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2254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B225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D4F7-982F-4AFC-84C4-65ADA632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Sebestova</dc:creator>
  <cp:keywords/>
  <dc:description/>
  <cp:lastModifiedBy>Sebestova</cp:lastModifiedBy>
  <cp:revision>5</cp:revision>
  <cp:lastPrinted>2023-08-09T12:47:00Z</cp:lastPrinted>
  <dcterms:created xsi:type="dcterms:W3CDTF">2023-08-09T14:12:00Z</dcterms:created>
  <dcterms:modified xsi:type="dcterms:W3CDTF">2023-10-31T10:10:00Z</dcterms:modified>
</cp:coreProperties>
</file>